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EE1AA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97724B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97724B">
        <w:rPr>
          <w:rFonts w:eastAsia="標楷體" w:hint="eastAsia"/>
          <w:b/>
          <w:bCs/>
          <w:sz w:val="36"/>
          <w:szCs w:val="36"/>
        </w:rPr>
        <w:t>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C542D25" w14:textId="74EF8F5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2E207C">
        <w:rPr>
          <w:rFonts w:eastAsia="標楷體" w:hint="eastAsia"/>
          <w:b/>
          <w:color w:val="FF0000"/>
          <w:sz w:val="28"/>
        </w:rPr>
        <w:t>自由車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="00EE05C2" w:rsidRPr="00426700">
        <w:rPr>
          <w:rFonts w:eastAsia="標楷體" w:hint="eastAsia"/>
          <w:b/>
          <w:color w:val="3333FF"/>
          <w:sz w:val="28"/>
        </w:rPr>
        <w:t>辦理</w:t>
      </w:r>
      <w:r w:rsidRPr="00FE0476">
        <w:rPr>
          <w:rFonts w:ascii="標楷體" w:eastAsia="標楷體" w:hAnsi="標楷體" w:hint="eastAsia"/>
          <w:b/>
          <w:sz w:val="28"/>
        </w:rPr>
        <w:t>「</w:t>
      </w:r>
      <w:bookmarkStart w:id="0" w:name="_GoBack"/>
      <w:r w:rsidR="00A76D27" w:rsidRPr="00F66B4B">
        <w:rPr>
          <w:rFonts w:ascii="標楷體" w:eastAsia="標楷體" w:hAnsi="標楷體" w:hint="eastAsia"/>
          <w:b/>
          <w:color w:val="FF0000"/>
          <w:sz w:val="28"/>
          <w:szCs w:val="28"/>
        </w:rPr>
        <w:t>中華民國自由車協會</w:t>
      </w:r>
      <w:r w:rsidR="00DA3AD0" w:rsidRPr="00F66B4B">
        <w:rPr>
          <w:rFonts w:ascii="標楷體" w:eastAsia="標楷體" w:hAnsi="標楷體"/>
          <w:b/>
          <w:color w:val="FF0000"/>
          <w:sz w:val="28"/>
          <w:szCs w:val="28"/>
        </w:rPr>
        <w:t>2026</w:t>
      </w:r>
      <w:r w:rsidR="00DA3AD0" w:rsidRPr="00F66B4B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="00F66B4B" w:rsidRPr="00F66B4B">
        <w:rPr>
          <w:rFonts w:ascii="標楷體" w:eastAsia="標楷體" w:hAnsi="標楷體" w:hint="eastAsia"/>
          <w:b/>
          <w:color w:val="FF0000"/>
          <w:sz w:val="28"/>
          <w:szCs w:val="28"/>
        </w:rPr>
        <w:t>烏茲別克亞洲登山車錦標賽</w:t>
      </w:r>
      <w:r w:rsidR="00DA3AD0" w:rsidRPr="00F66B4B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機票採購案」</w:t>
      </w:r>
      <w:bookmarkEnd w:id="0"/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</w:t>
      </w:r>
      <w:proofErr w:type="gramStart"/>
      <w:r>
        <w:rPr>
          <w:rFonts w:eastAsia="標楷體" w:hint="eastAsia"/>
          <w:sz w:val="28"/>
        </w:rPr>
        <w:t>押</w:t>
      </w:r>
      <w:proofErr w:type="gramEnd"/>
      <w:r>
        <w:rPr>
          <w:rFonts w:eastAsia="標楷體" w:hint="eastAsia"/>
          <w:sz w:val="28"/>
        </w:rPr>
        <w:t>標金、保證金相關往來資料</w:t>
      </w:r>
      <w:proofErr w:type="gramStart"/>
      <w:r>
        <w:rPr>
          <w:rFonts w:eastAsia="標楷體" w:hint="eastAsia"/>
          <w:sz w:val="28"/>
        </w:rPr>
        <w:t>（</w:t>
      </w:r>
      <w:proofErr w:type="gramEnd"/>
      <w:r>
        <w:rPr>
          <w:rFonts w:eastAsia="標楷體" w:hint="eastAsia"/>
          <w:sz w:val="28"/>
        </w:rPr>
        <w:t>例如：申請人、匯出入銀行帳戶名稱及帳號等</w:t>
      </w:r>
      <w:proofErr w:type="gramStart"/>
      <w:r>
        <w:rPr>
          <w:rFonts w:eastAsia="標楷體" w:hint="eastAsia"/>
          <w:sz w:val="28"/>
        </w:rPr>
        <w:t>）</w:t>
      </w:r>
      <w:proofErr w:type="gramEnd"/>
      <w:r>
        <w:rPr>
          <w:rFonts w:eastAsia="標楷體" w:hint="eastAsia"/>
          <w:sz w:val="28"/>
        </w:rPr>
        <w:t>，以作為認定基礎。</w:t>
      </w:r>
    </w:p>
    <w:p w14:paraId="137773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C91CC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B630D5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D2662" w14:textId="77777777" w:rsidR="00786C94" w:rsidRDefault="00786C94">
      <w:r>
        <w:separator/>
      </w:r>
    </w:p>
  </w:endnote>
  <w:endnote w:type="continuationSeparator" w:id="0">
    <w:p w14:paraId="7B637F15" w14:textId="77777777" w:rsidR="00786C94" w:rsidRDefault="0078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3AF9D" w14:textId="77777777" w:rsidR="00786C94" w:rsidRDefault="00786C94">
      <w:r>
        <w:separator/>
      </w:r>
    </w:p>
  </w:footnote>
  <w:footnote w:type="continuationSeparator" w:id="0">
    <w:p w14:paraId="0A23B992" w14:textId="77777777" w:rsidR="00786C94" w:rsidRDefault="00786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AE"/>
    <w:rsid w:val="000C4F0E"/>
    <w:rsid w:val="00126597"/>
    <w:rsid w:val="001443AC"/>
    <w:rsid w:val="0015056D"/>
    <w:rsid w:val="00195ECA"/>
    <w:rsid w:val="001A2FD8"/>
    <w:rsid w:val="001E0430"/>
    <w:rsid w:val="002D5C69"/>
    <w:rsid w:val="002E207C"/>
    <w:rsid w:val="003112B0"/>
    <w:rsid w:val="00321898"/>
    <w:rsid w:val="0036156B"/>
    <w:rsid w:val="00381B8D"/>
    <w:rsid w:val="003B034E"/>
    <w:rsid w:val="003B20FC"/>
    <w:rsid w:val="00441D83"/>
    <w:rsid w:val="004961AE"/>
    <w:rsid w:val="004A083B"/>
    <w:rsid w:val="004A7BA3"/>
    <w:rsid w:val="004C004A"/>
    <w:rsid w:val="00515BD8"/>
    <w:rsid w:val="00572656"/>
    <w:rsid w:val="006663CB"/>
    <w:rsid w:val="006A7734"/>
    <w:rsid w:val="00786C94"/>
    <w:rsid w:val="007A386C"/>
    <w:rsid w:val="007C7A52"/>
    <w:rsid w:val="0084539F"/>
    <w:rsid w:val="008D7932"/>
    <w:rsid w:val="00937B86"/>
    <w:rsid w:val="00987152"/>
    <w:rsid w:val="00A76D27"/>
    <w:rsid w:val="00A87BA9"/>
    <w:rsid w:val="00B12D18"/>
    <w:rsid w:val="00B91E4B"/>
    <w:rsid w:val="00CB1613"/>
    <w:rsid w:val="00CC7333"/>
    <w:rsid w:val="00D01ACB"/>
    <w:rsid w:val="00D40FFF"/>
    <w:rsid w:val="00D56CA6"/>
    <w:rsid w:val="00DA3AD0"/>
    <w:rsid w:val="00DD1B09"/>
    <w:rsid w:val="00DD441B"/>
    <w:rsid w:val="00DE30EB"/>
    <w:rsid w:val="00E0669E"/>
    <w:rsid w:val="00E16320"/>
    <w:rsid w:val="00EB64CE"/>
    <w:rsid w:val="00EE05C2"/>
    <w:rsid w:val="00F028E1"/>
    <w:rsid w:val="00F4081D"/>
    <w:rsid w:val="00F66B4B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user</cp:lastModifiedBy>
  <cp:revision>3</cp:revision>
  <cp:lastPrinted>2026-05-17T02:59:00Z</cp:lastPrinted>
  <dcterms:created xsi:type="dcterms:W3CDTF">2026-05-17T03:48:00Z</dcterms:created>
  <dcterms:modified xsi:type="dcterms:W3CDTF">2026-05-27T02:08:00Z</dcterms:modified>
</cp:coreProperties>
</file>